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08" w:rsidRPr="00774D08" w:rsidRDefault="00774D08" w:rsidP="00774D08">
      <w:pPr>
        <w:spacing w:after="0" w:line="240" w:lineRule="auto"/>
        <w:rPr>
          <w:rFonts w:eastAsia="Times New Roman" w:cs="Times New Roman"/>
          <w:sz w:val="32"/>
          <w:szCs w:val="24"/>
          <w:lang w:eastAsia="de-DE"/>
        </w:rPr>
      </w:pPr>
      <w:proofErr w:type="spellStart"/>
      <w:r w:rsidRPr="00774D08">
        <w:rPr>
          <w:rFonts w:eastAsia="Times New Roman" w:cs="Times New Roman"/>
          <w:sz w:val="32"/>
          <w:szCs w:val="24"/>
          <w:lang w:eastAsia="de-DE"/>
        </w:rPr>
        <w:t>Trierischer</w:t>
      </w:r>
      <w:proofErr w:type="spellEnd"/>
      <w:r w:rsidRPr="00774D08">
        <w:rPr>
          <w:rFonts w:eastAsia="Times New Roman" w:cs="Times New Roman"/>
          <w:sz w:val="32"/>
          <w:szCs w:val="24"/>
          <w:lang w:eastAsia="de-DE"/>
        </w:rPr>
        <w:t xml:space="preserve"> Volksfreund</w:t>
      </w:r>
    </w:p>
    <w:p w:rsidR="00774D08" w:rsidRPr="00774D08" w:rsidRDefault="00774D08" w:rsidP="00774D08">
      <w:pPr>
        <w:spacing w:after="0" w:line="240" w:lineRule="auto"/>
        <w:rPr>
          <w:rFonts w:eastAsia="Times New Roman" w:cs="Times New Roman"/>
          <w:sz w:val="24"/>
          <w:szCs w:val="24"/>
          <w:lang w:eastAsia="de-DE"/>
        </w:rPr>
      </w:pPr>
    </w:p>
    <w:p w:rsidR="00774D08" w:rsidRPr="00774D08" w:rsidRDefault="00774D08" w:rsidP="00774D08">
      <w:pPr>
        <w:spacing w:after="0" w:line="240" w:lineRule="auto"/>
        <w:rPr>
          <w:rFonts w:eastAsia="Times New Roman" w:cs="Times New Roman"/>
          <w:sz w:val="24"/>
          <w:szCs w:val="24"/>
          <w:lang w:eastAsia="de-DE"/>
        </w:rPr>
      </w:pPr>
      <w:r w:rsidRPr="00774D08">
        <w:rPr>
          <w:rFonts w:eastAsia="Times New Roman" w:cs="Times New Roman"/>
          <w:sz w:val="24"/>
          <w:szCs w:val="24"/>
          <w:lang w:eastAsia="de-DE"/>
        </w:rPr>
        <w:t>08.03.2017</w:t>
      </w:r>
      <w:r w:rsidRPr="00774D08">
        <w:rPr>
          <w:rFonts w:eastAsia="Times New Roman" w:cs="Times New Roman"/>
          <w:sz w:val="24"/>
          <w:szCs w:val="24"/>
          <w:lang w:eastAsia="de-DE"/>
        </w:rPr>
        <w:br/>
      </w:r>
    </w:p>
    <w:p w:rsidR="00774D08" w:rsidRPr="00774D08" w:rsidRDefault="00774D08" w:rsidP="00774D08">
      <w:pPr>
        <w:spacing w:before="100" w:beforeAutospacing="1" w:after="100" w:afterAutospacing="1" w:line="240" w:lineRule="auto"/>
        <w:outlineLvl w:val="0"/>
        <w:rPr>
          <w:rFonts w:eastAsia="Times New Roman" w:cs="Times New Roman"/>
          <w:b/>
          <w:bCs/>
          <w:kern w:val="36"/>
          <w:sz w:val="32"/>
          <w:szCs w:val="48"/>
          <w:lang w:eastAsia="de-DE"/>
        </w:rPr>
      </w:pPr>
      <w:r w:rsidRPr="00774D08">
        <w:rPr>
          <w:rFonts w:eastAsia="Times New Roman" w:cs="Times New Roman"/>
          <w:b/>
          <w:bCs/>
          <w:kern w:val="36"/>
          <w:sz w:val="32"/>
          <w:szCs w:val="48"/>
          <w:lang w:eastAsia="de-DE"/>
        </w:rPr>
        <w:t>Stadt kauft Burgunderviertel und Jägerkaserne</w:t>
      </w:r>
    </w:p>
    <w:p w:rsidR="00774D08" w:rsidRPr="00774D08" w:rsidRDefault="00774D08" w:rsidP="00774D08">
      <w:pPr>
        <w:spacing w:before="100" w:beforeAutospacing="1" w:after="100" w:afterAutospacing="1" w:line="240" w:lineRule="auto"/>
        <w:rPr>
          <w:rFonts w:eastAsia="Times New Roman" w:cs="Times New Roman"/>
          <w:sz w:val="24"/>
          <w:szCs w:val="24"/>
          <w:lang w:eastAsia="de-DE"/>
        </w:rPr>
      </w:pPr>
      <w:r w:rsidRPr="00774D08">
        <w:rPr>
          <w:rFonts w:eastAsia="Times New Roman" w:cs="Times New Roman"/>
          <w:b/>
          <w:bCs/>
          <w:sz w:val="24"/>
          <w:szCs w:val="24"/>
          <w:lang w:eastAsia="de-DE"/>
        </w:rPr>
        <w:t>(Trier)</w:t>
      </w:r>
      <w:r w:rsidRPr="00774D08">
        <w:rPr>
          <w:rFonts w:eastAsia="Times New Roman" w:cs="Times New Roman"/>
          <w:sz w:val="24"/>
          <w:szCs w:val="24"/>
          <w:lang w:eastAsia="de-DE"/>
        </w:rPr>
        <w:t xml:space="preserve"> Trier (</w:t>
      </w:r>
      <w:proofErr w:type="spellStart"/>
      <w:r w:rsidRPr="00774D08">
        <w:rPr>
          <w:rFonts w:eastAsia="Times New Roman" w:cs="Times New Roman"/>
          <w:sz w:val="24"/>
          <w:szCs w:val="24"/>
          <w:lang w:eastAsia="de-DE"/>
        </w:rPr>
        <w:t>r.n</w:t>
      </w:r>
      <w:proofErr w:type="spellEnd"/>
      <w:r w:rsidRPr="00774D08">
        <w:rPr>
          <w:rFonts w:eastAsia="Times New Roman" w:cs="Times New Roman"/>
          <w:sz w:val="24"/>
          <w:szCs w:val="24"/>
          <w:lang w:eastAsia="de-DE"/>
        </w:rPr>
        <w:t xml:space="preserve">.) </w:t>
      </w:r>
    </w:p>
    <w:p w:rsidR="00774D08" w:rsidRPr="00774D08" w:rsidRDefault="00774D08" w:rsidP="00774D08">
      <w:pPr>
        <w:spacing w:before="100" w:beforeAutospacing="1" w:after="100" w:afterAutospacing="1" w:line="240" w:lineRule="auto"/>
        <w:rPr>
          <w:rFonts w:eastAsia="Times New Roman" w:cs="Times New Roman"/>
          <w:sz w:val="24"/>
          <w:szCs w:val="24"/>
          <w:lang w:eastAsia="de-DE"/>
        </w:rPr>
      </w:pPr>
      <w:r w:rsidRPr="00774D08">
        <w:rPr>
          <w:rFonts w:eastAsia="Times New Roman" w:cs="Times New Roman"/>
          <w:sz w:val="24"/>
          <w:szCs w:val="24"/>
          <w:lang w:eastAsia="de-DE"/>
        </w:rPr>
        <w:t>"Wir sind mit den Verhandlungen auf der Zielgerade." Mit diesen Worten hat Oberbürgermeister Wolfram Leibe den bevorstehenden Kauf von zwei für die Stadtentwicklung wichtigen ehemals militärisch genutzten Flächen angekündigt. Noch im April soll der Stadtrat demnach über den Kauf der Jägerkaserne in Trier-West entscheiden. Dort und auf dem benachbarten ehemaligen Busdepot der Stadtwerke soll attraktiver Wohnraum für bis zu 1000 Menschen entstehen. Die Pläne dafür sind bereits weit fortgeschritten.</w:t>
      </w:r>
    </w:p>
    <w:p w:rsidR="00774D08" w:rsidRPr="00774D08" w:rsidRDefault="00774D08" w:rsidP="00774D08">
      <w:pPr>
        <w:spacing w:after="0" w:line="240" w:lineRule="auto"/>
        <w:rPr>
          <w:rFonts w:eastAsia="Times New Roman" w:cs="Times New Roman"/>
          <w:sz w:val="24"/>
          <w:szCs w:val="24"/>
          <w:lang w:eastAsia="de-DE"/>
        </w:rPr>
      </w:pPr>
      <w:bookmarkStart w:id="0" w:name="_GoBack"/>
      <w:bookmarkEnd w:id="0"/>
      <w:r w:rsidRPr="00774D08">
        <w:rPr>
          <w:rFonts w:eastAsia="Times New Roman" w:cs="Times New Roman"/>
          <w:sz w:val="24"/>
          <w:szCs w:val="24"/>
          <w:lang w:eastAsia="de-DE"/>
        </w:rPr>
        <w:t xml:space="preserve">Auch für die jahrelange Teilbrache des Burgunderviertels auf dem </w:t>
      </w:r>
      <w:proofErr w:type="spellStart"/>
      <w:r w:rsidRPr="00774D08">
        <w:rPr>
          <w:rFonts w:eastAsia="Times New Roman" w:cs="Times New Roman"/>
          <w:sz w:val="24"/>
          <w:szCs w:val="24"/>
          <w:lang w:eastAsia="de-DE"/>
        </w:rPr>
        <w:t>Petrisberg</w:t>
      </w:r>
      <w:proofErr w:type="spellEnd"/>
      <w:r w:rsidRPr="00774D08">
        <w:rPr>
          <w:rFonts w:eastAsia="Times New Roman" w:cs="Times New Roman"/>
          <w:sz w:val="24"/>
          <w:szCs w:val="24"/>
          <w:lang w:eastAsia="de-DE"/>
        </w:rPr>
        <w:t xml:space="preserve"> zeichnet sich ein Ende des Dornröschenschlafs ab. "Die Entwicklungsgesellschaft EGP kauft im Auftrag der Stadt drei Viertel der Fläche", so Leibe, "wir übernehmen vom Bund die 44 Wohneinheiten für Flüchtlinge". Über den Kaufpreis der Objekte werde verhandelt. </w:t>
      </w:r>
      <w:proofErr w:type="spellStart"/>
      <w:r w:rsidRPr="00774D08">
        <w:rPr>
          <w:rFonts w:eastAsia="Times New Roman" w:cs="Times New Roman"/>
          <w:sz w:val="24"/>
          <w:szCs w:val="24"/>
          <w:lang w:eastAsia="de-DE"/>
        </w:rPr>
        <w:t>Leibe</w:t>
      </w:r>
      <w:proofErr w:type="spellEnd"/>
      <w:r w:rsidRPr="00774D08">
        <w:rPr>
          <w:rFonts w:eastAsia="Times New Roman" w:cs="Times New Roman"/>
          <w:sz w:val="24"/>
          <w:szCs w:val="24"/>
          <w:lang w:eastAsia="de-DE"/>
        </w:rPr>
        <w:t xml:space="preserve">: "Es geht um einen einstelligen Millionenbetrag." </w:t>
      </w:r>
    </w:p>
    <w:p w:rsidR="009C15A1" w:rsidRPr="00774D08" w:rsidRDefault="009C15A1" w:rsidP="00774D08"/>
    <w:sectPr w:rsidR="009C15A1" w:rsidRPr="00774D0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08"/>
    <w:rsid w:val="00774D08"/>
    <w:rsid w:val="009C1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DC30"/>
  <w15:chartTrackingRefBased/>
  <w15:docId w15:val="{996E6943-35A8-480E-88D1-F21C60B8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05956">
      <w:bodyDiv w:val="1"/>
      <w:marLeft w:val="0"/>
      <w:marRight w:val="0"/>
      <w:marTop w:val="0"/>
      <w:marBottom w:val="0"/>
      <w:divBdr>
        <w:top w:val="none" w:sz="0" w:space="0" w:color="auto"/>
        <w:left w:val="none" w:sz="0" w:space="0" w:color="auto"/>
        <w:bottom w:val="none" w:sz="0" w:space="0" w:color="auto"/>
        <w:right w:val="none" w:sz="0" w:space="0" w:color="auto"/>
      </w:divBdr>
      <w:divsChild>
        <w:div w:id="1005328487">
          <w:marLeft w:val="0"/>
          <w:marRight w:val="0"/>
          <w:marTop w:val="0"/>
          <w:marBottom w:val="0"/>
          <w:divBdr>
            <w:top w:val="none" w:sz="0" w:space="0" w:color="auto"/>
            <w:left w:val="none" w:sz="0" w:space="0" w:color="auto"/>
            <w:bottom w:val="none" w:sz="0" w:space="0" w:color="auto"/>
            <w:right w:val="none" w:sz="0" w:space="0" w:color="auto"/>
          </w:divBdr>
        </w:div>
        <w:div w:id="1247109866">
          <w:marLeft w:val="0"/>
          <w:marRight w:val="0"/>
          <w:marTop w:val="225"/>
          <w:marBottom w:val="0"/>
          <w:divBdr>
            <w:top w:val="none" w:sz="0" w:space="0" w:color="auto"/>
            <w:left w:val="none" w:sz="0" w:space="0" w:color="auto"/>
            <w:bottom w:val="none" w:sz="0" w:space="0" w:color="auto"/>
            <w:right w:val="none" w:sz="0" w:space="0" w:color="auto"/>
          </w:divBdr>
          <w:divsChild>
            <w:div w:id="329915350">
              <w:marLeft w:val="0"/>
              <w:marRight w:val="0"/>
              <w:marTop w:val="0"/>
              <w:marBottom w:val="0"/>
              <w:divBdr>
                <w:top w:val="none" w:sz="0" w:space="0" w:color="auto"/>
                <w:left w:val="none" w:sz="0" w:space="0" w:color="auto"/>
                <w:bottom w:val="none" w:sz="0" w:space="0" w:color="auto"/>
                <w:right w:val="none" w:sz="0" w:space="0" w:color="auto"/>
              </w:divBdr>
              <w:divsChild>
                <w:div w:id="1087967453">
                  <w:marLeft w:val="0"/>
                  <w:marRight w:val="0"/>
                  <w:marTop w:val="0"/>
                  <w:marBottom w:val="0"/>
                  <w:divBdr>
                    <w:top w:val="none" w:sz="0" w:space="0" w:color="auto"/>
                    <w:left w:val="none" w:sz="0" w:space="0" w:color="auto"/>
                    <w:bottom w:val="none" w:sz="0" w:space="0" w:color="auto"/>
                    <w:right w:val="none" w:sz="0" w:space="0" w:color="auto"/>
                  </w:divBdr>
                  <w:divsChild>
                    <w:div w:id="1108307036">
                      <w:marLeft w:val="0"/>
                      <w:marRight w:val="0"/>
                      <w:marTop w:val="0"/>
                      <w:marBottom w:val="0"/>
                      <w:divBdr>
                        <w:top w:val="none" w:sz="0" w:space="0" w:color="auto"/>
                        <w:left w:val="none" w:sz="0" w:space="0" w:color="auto"/>
                        <w:bottom w:val="none" w:sz="0" w:space="0" w:color="auto"/>
                        <w:right w:val="none" w:sz="0" w:space="0" w:color="auto"/>
                      </w:divBdr>
                      <w:divsChild>
                        <w:div w:id="1223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212">
                  <w:marLeft w:val="0"/>
                  <w:marRight w:val="0"/>
                  <w:marTop w:val="0"/>
                  <w:marBottom w:val="0"/>
                  <w:divBdr>
                    <w:top w:val="none" w:sz="0" w:space="0" w:color="auto"/>
                    <w:left w:val="none" w:sz="0" w:space="0" w:color="auto"/>
                    <w:bottom w:val="none" w:sz="0" w:space="0" w:color="auto"/>
                    <w:right w:val="none" w:sz="0" w:space="0" w:color="auto"/>
                  </w:divBdr>
                  <w:divsChild>
                    <w:div w:id="706492905">
                      <w:marLeft w:val="0"/>
                      <w:marRight w:val="0"/>
                      <w:marTop w:val="0"/>
                      <w:marBottom w:val="0"/>
                      <w:divBdr>
                        <w:top w:val="none" w:sz="0" w:space="0" w:color="auto"/>
                        <w:left w:val="none" w:sz="0" w:space="0" w:color="auto"/>
                        <w:bottom w:val="none" w:sz="0" w:space="0" w:color="auto"/>
                        <w:right w:val="none" w:sz="0" w:space="0" w:color="auto"/>
                      </w:divBdr>
                      <w:divsChild>
                        <w:div w:id="1572546147">
                          <w:marLeft w:val="0"/>
                          <w:marRight w:val="0"/>
                          <w:marTop w:val="0"/>
                          <w:marBottom w:val="0"/>
                          <w:divBdr>
                            <w:top w:val="none" w:sz="0" w:space="0" w:color="auto"/>
                            <w:left w:val="none" w:sz="0" w:space="0" w:color="auto"/>
                            <w:bottom w:val="none" w:sz="0" w:space="0" w:color="auto"/>
                            <w:right w:val="none" w:sz="0" w:space="0" w:color="auto"/>
                          </w:divBdr>
                          <w:divsChild>
                            <w:div w:id="459038572">
                              <w:marLeft w:val="0"/>
                              <w:marRight w:val="0"/>
                              <w:marTop w:val="0"/>
                              <w:marBottom w:val="0"/>
                              <w:divBdr>
                                <w:top w:val="none" w:sz="0" w:space="0" w:color="auto"/>
                                <w:left w:val="none" w:sz="0" w:space="0" w:color="auto"/>
                                <w:bottom w:val="none" w:sz="0" w:space="0" w:color="auto"/>
                                <w:right w:val="none" w:sz="0" w:space="0" w:color="auto"/>
                              </w:divBdr>
                              <w:divsChild>
                                <w:div w:id="1169640777">
                                  <w:marLeft w:val="0"/>
                                  <w:marRight w:val="0"/>
                                  <w:marTop w:val="0"/>
                                  <w:marBottom w:val="0"/>
                                  <w:divBdr>
                                    <w:top w:val="none" w:sz="0" w:space="0" w:color="auto"/>
                                    <w:left w:val="none" w:sz="0" w:space="0" w:color="auto"/>
                                    <w:bottom w:val="none" w:sz="0" w:space="0" w:color="auto"/>
                                    <w:right w:val="none" w:sz="0" w:space="0" w:color="auto"/>
                                  </w:divBdr>
                                  <w:divsChild>
                                    <w:div w:id="479659246">
                                      <w:marLeft w:val="0"/>
                                      <w:marRight w:val="0"/>
                                      <w:marTop w:val="0"/>
                                      <w:marBottom w:val="0"/>
                                      <w:divBdr>
                                        <w:top w:val="none" w:sz="0" w:space="0" w:color="auto"/>
                                        <w:left w:val="none" w:sz="0" w:space="0" w:color="auto"/>
                                        <w:bottom w:val="none" w:sz="0" w:space="0" w:color="auto"/>
                                        <w:right w:val="none" w:sz="0" w:space="0" w:color="auto"/>
                                      </w:divBdr>
                                      <w:divsChild>
                                        <w:div w:id="1973051333">
                                          <w:marLeft w:val="0"/>
                                          <w:marRight w:val="0"/>
                                          <w:marTop w:val="0"/>
                                          <w:marBottom w:val="0"/>
                                          <w:divBdr>
                                            <w:top w:val="none" w:sz="0" w:space="0" w:color="auto"/>
                                            <w:left w:val="none" w:sz="0" w:space="0" w:color="auto"/>
                                            <w:bottom w:val="none" w:sz="0" w:space="0" w:color="auto"/>
                                            <w:right w:val="none" w:sz="0" w:space="0" w:color="auto"/>
                                          </w:divBdr>
                                        </w:div>
                                      </w:divsChild>
                                    </w:div>
                                    <w:div w:id="134031755">
                                      <w:marLeft w:val="0"/>
                                      <w:marRight w:val="0"/>
                                      <w:marTop w:val="0"/>
                                      <w:marBottom w:val="0"/>
                                      <w:divBdr>
                                        <w:top w:val="none" w:sz="0" w:space="0" w:color="auto"/>
                                        <w:left w:val="none" w:sz="0" w:space="0" w:color="auto"/>
                                        <w:bottom w:val="none" w:sz="0" w:space="0" w:color="auto"/>
                                        <w:right w:val="none" w:sz="0" w:space="0" w:color="auto"/>
                                      </w:divBdr>
                                      <w:divsChild>
                                        <w:div w:id="1399400187">
                                          <w:marLeft w:val="0"/>
                                          <w:marRight w:val="0"/>
                                          <w:marTop w:val="0"/>
                                          <w:marBottom w:val="0"/>
                                          <w:divBdr>
                                            <w:top w:val="none" w:sz="0" w:space="0" w:color="auto"/>
                                            <w:left w:val="none" w:sz="0" w:space="0" w:color="auto"/>
                                            <w:bottom w:val="none" w:sz="0" w:space="0" w:color="auto"/>
                                            <w:right w:val="none" w:sz="0" w:space="0" w:color="auto"/>
                                          </w:divBdr>
                                          <w:divsChild>
                                            <w:div w:id="367920484">
                                              <w:marLeft w:val="0"/>
                                              <w:marRight w:val="0"/>
                                              <w:marTop w:val="0"/>
                                              <w:marBottom w:val="0"/>
                                              <w:divBdr>
                                                <w:top w:val="none" w:sz="0" w:space="0" w:color="auto"/>
                                                <w:left w:val="none" w:sz="0" w:space="0" w:color="auto"/>
                                                <w:bottom w:val="none" w:sz="0" w:space="0" w:color="auto"/>
                                                <w:right w:val="none" w:sz="0" w:space="0" w:color="auto"/>
                                              </w:divBdr>
                                              <w:divsChild>
                                                <w:div w:id="1982928073">
                                                  <w:marLeft w:val="0"/>
                                                  <w:marRight w:val="0"/>
                                                  <w:marTop w:val="0"/>
                                                  <w:marBottom w:val="0"/>
                                                  <w:divBdr>
                                                    <w:top w:val="none" w:sz="0" w:space="0" w:color="auto"/>
                                                    <w:left w:val="none" w:sz="0" w:space="0" w:color="auto"/>
                                                    <w:bottom w:val="none" w:sz="0" w:space="0" w:color="auto"/>
                                                    <w:right w:val="none" w:sz="0" w:space="0" w:color="auto"/>
                                                  </w:divBdr>
                                                  <w:divsChild>
                                                    <w:div w:id="722024818">
                                                      <w:marLeft w:val="0"/>
                                                      <w:marRight w:val="0"/>
                                                      <w:marTop w:val="0"/>
                                                      <w:marBottom w:val="0"/>
                                                      <w:divBdr>
                                                        <w:top w:val="none" w:sz="0" w:space="0" w:color="auto"/>
                                                        <w:left w:val="none" w:sz="0" w:space="0" w:color="auto"/>
                                                        <w:bottom w:val="none" w:sz="0" w:space="0" w:color="auto"/>
                                                        <w:right w:val="none" w:sz="0" w:space="0" w:color="auto"/>
                                                      </w:divBdr>
                                                    </w:div>
                                                  </w:divsChild>
                                                </w:div>
                                                <w:div w:id="18541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19620">
                                      <w:marLeft w:val="0"/>
                                      <w:marRight w:val="0"/>
                                      <w:marTop w:val="0"/>
                                      <w:marBottom w:val="0"/>
                                      <w:divBdr>
                                        <w:top w:val="none" w:sz="0" w:space="0" w:color="auto"/>
                                        <w:left w:val="none" w:sz="0" w:space="0" w:color="auto"/>
                                        <w:bottom w:val="none" w:sz="0" w:space="0" w:color="auto"/>
                                        <w:right w:val="none" w:sz="0" w:space="0" w:color="auto"/>
                                      </w:divBdr>
                                      <w:divsChild>
                                        <w:div w:id="405154548">
                                          <w:marLeft w:val="0"/>
                                          <w:marRight w:val="0"/>
                                          <w:marTop w:val="0"/>
                                          <w:marBottom w:val="0"/>
                                          <w:divBdr>
                                            <w:top w:val="none" w:sz="0" w:space="0" w:color="auto"/>
                                            <w:left w:val="none" w:sz="0" w:space="0" w:color="auto"/>
                                            <w:bottom w:val="none" w:sz="0" w:space="0" w:color="auto"/>
                                            <w:right w:val="none" w:sz="0" w:space="0" w:color="auto"/>
                                          </w:divBdr>
                                          <w:divsChild>
                                            <w:div w:id="407852529">
                                              <w:marLeft w:val="0"/>
                                              <w:marRight w:val="0"/>
                                              <w:marTop w:val="0"/>
                                              <w:marBottom w:val="0"/>
                                              <w:divBdr>
                                                <w:top w:val="none" w:sz="0" w:space="0" w:color="auto"/>
                                                <w:left w:val="none" w:sz="0" w:space="0" w:color="auto"/>
                                                <w:bottom w:val="none" w:sz="0" w:space="0" w:color="auto"/>
                                                <w:right w:val="none" w:sz="0" w:space="0" w:color="auto"/>
                                              </w:divBdr>
                                              <w:divsChild>
                                                <w:div w:id="10097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1686">
                                      <w:marLeft w:val="0"/>
                                      <w:marRight w:val="0"/>
                                      <w:marTop w:val="0"/>
                                      <w:marBottom w:val="0"/>
                                      <w:divBdr>
                                        <w:top w:val="none" w:sz="0" w:space="0" w:color="auto"/>
                                        <w:left w:val="none" w:sz="0" w:space="0" w:color="auto"/>
                                        <w:bottom w:val="none" w:sz="0" w:space="0" w:color="auto"/>
                                        <w:right w:val="none" w:sz="0" w:space="0" w:color="auto"/>
                                      </w:divBdr>
                                      <w:divsChild>
                                        <w:div w:id="471095348">
                                          <w:marLeft w:val="0"/>
                                          <w:marRight w:val="0"/>
                                          <w:marTop w:val="0"/>
                                          <w:marBottom w:val="0"/>
                                          <w:divBdr>
                                            <w:top w:val="none" w:sz="0" w:space="0" w:color="auto"/>
                                            <w:left w:val="none" w:sz="0" w:space="0" w:color="auto"/>
                                            <w:bottom w:val="none" w:sz="0" w:space="0" w:color="auto"/>
                                            <w:right w:val="none" w:sz="0" w:space="0" w:color="auto"/>
                                          </w:divBdr>
                                          <w:divsChild>
                                            <w:div w:id="1754934940">
                                              <w:marLeft w:val="0"/>
                                              <w:marRight w:val="0"/>
                                              <w:marTop w:val="0"/>
                                              <w:marBottom w:val="0"/>
                                              <w:divBdr>
                                                <w:top w:val="none" w:sz="0" w:space="0" w:color="auto"/>
                                                <w:left w:val="none" w:sz="0" w:space="0" w:color="auto"/>
                                                <w:bottom w:val="none" w:sz="0" w:space="0" w:color="auto"/>
                                                <w:right w:val="none" w:sz="0" w:space="0" w:color="auto"/>
                                              </w:divBdr>
                                              <w:divsChild>
                                                <w:div w:id="1872719546">
                                                  <w:marLeft w:val="0"/>
                                                  <w:marRight w:val="0"/>
                                                  <w:marTop w:val="0"/>
                                                  <w:marBottom w:val="0"/>
                                                  <w:divBdr>
                                                    <w:top w:val="none" w:sz="0" w:space="0" w:color="auto"/>
                                                    <w:left w:val="none" w:sz="0" w:space="0" w:color="auto"/>
                                                    <w:bottom w:val="none" w:sz="0" w:space="0" w:color="auto"/>
                                                    <w:right w:val="none" w:sz="0" w:space="0" w:color="auto"/>
                                                  </w:divBdr>
                                                  <w:divsChild>
                                                    <w:div w:id="23219442">
                                                      <w:marLeft w:val="0"/>
                                                      <w:marRight w:val="0"/>
                                                      <w:marTop w:val="0"/>
                                                      <w:marBottom w:val="0"/>
                                                      <w:divBdr>
                                                        <w:top w:val="none" w:sz="0" w:space="0" w:color="auto"/>
                                                        <w:left w:val="none" w:sz="0" w:space="0" w:color="auto"/>
                                                        <w:bottom w:val="none" w:sz="0" w:space="0" w:color="auto"/>
                                                        <w:right w:val="none" w:sz="0" w:space="0" w:color="auto"/>
                                                      </w:divBdr>
                                                    </w:div>
                                                  </w:divsChild>
                                                </w:div>
                                                <w:div w:id="20035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8700">
                                      <w:marLeft w:val="0"/>
                                      <w:marRight w:val="0"/>
                                      <w:marTop w:val="0"/>
                                      <w:marBottom w:val="0"/>
                                      <w:divBdr>
                                        <w:top w:val="none" w:sz="0" w:space="0" w:color="auto"/>
                                        <w:left w:val="none" w:sz="0" w:space="0" w:color="auto"/>
                                        <w:bottom w:val="none" w:sz="0" w:space="0" w:color="auto"/>
                                        <w:right w:val="none" w:sz="0" w:space="0" w:color="auto"/>
                                      </w:divBdr>
                                      <w:divsChild>
                                        <w:div w:id="327556983">
                                          <w:marLeft w:val="0"/>
                                          <w:marRight w:val="0"/>
                                          <w:marTop w:val="0"/>
                                          <w:marBottom w:val="0"/>
                                          <w:divBdr>
                                            <w:top w:val="none" w:sz="0" w:space="0" w:color="auto"/>
                                            <w:left w:val="none" w:sz="0" w:space="0" w:color="auto"/>
                                            <w:bottom w:val="none" w:sz="0" w:space="0" w:color="auto"/>
                                            <w:right w:val="none" w:sz="0" w:space="0" w:color="auto"/>
                                          </w:divBdr>
                                          <w:divsChild>
                                            <w:div w:id="689186709">
                                              <w:marLeft w:val="0"/>
                                              <w:marRight w:val="0"/>
                                              <w:marTop w:val="0"/>
                                              <w:marBottom w:val="0"/>
                                              <w:divBdr>
                                                <w:top w:val="none" w:sz="0" w:space="0" w:color="auto"/>
                                                <w:left w:val="none" w:sz="0" w:space="0" w:color="auto"/>
                                                <w:bottom w:val="none" w:sz="0" w:space="0" w:color="auto"/>
                                                <w:right w:val="none" w:sz="0" w:space="0" w:color="auto"/>
                                              </w:divBdr>
                                              <w:divsChild>
                                                <w:div w:id="14686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96249">
                      <w:marLeft w:val="0"/>
                      <w:marRight w:val="0"/>
                      <w:marTop w:val="0"/>
                      <w:marBottom w:val="180"/>
                      <w:divBdr>
                        <w:top w:val="none" w:sz="0" w:space="0" w:color="auto"/>
                        <w:left w:val="none" w:sz="0" w:space="0" w:color="auto"/>
                        <w:bottom w:val="none" w:sz="0" w:space="0" w:color="auto"/>
                        <w:right w:val="none" w:sz="0" w:space="0" w:color="auto"/>
                      </w:divBdr>
                    </w:div>
                    <w:div w:id="524558915">
                      <w:marLeft w:val="0"/>
                      <w:marRight w:val="0"/>
                      <w:marTop w:val="0"/>
                      <w:marBottom w:val="0"/>
                      <w:divBdr>
                        <w:top w:val="none" w:sz="0" w:space="0" w:color="auto"/>
                        <w:left w:val="none" w:sz="0" w:space="0" w:color="auto"/>
                        <w:bottom w:val="none" w:sz="0" w:space="0" w:color="auto"/>
                        <w:right w:val="none" w:sz="0" w:space="0" w:color="auto"/>
                      </w:divBdr>
                      <w:divsChild>
                        <w:div w:id="1543326973">
                          <w:marLeft w:val="0"/>
                          <w:marRight w:val="0"/>
                          <w:marTop w:val="0"/>
                          <w:marBottom w:val="0"/>
                          <w:divBdr>
                            <w:top w:val="none" w:sz="0" w:space="0" w:color="auto"/>
                            <w:left w:val="none" w:sz="0" w:space="0" w:color="auto"/>
                            <w:bottom w:val="none" w:sz="0" w:space="0" w:color="auto"/>
                            <w:right w:val="none" w:sz="0" w:space="0" w:color="auto"/>
                          </w:divBdr>
                          <w:divsChild>
                            <w:div w:id="13814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2190">
                      <w:marLeft w:val="0"/>
                      <w:marRight w:val="0"/>
                      <w:marTop w:val="0"/>
                      <w:marBottom w:val="0"/>
                      <w:divBdr>
                        <w:top w:val="none" w:sz="0" w:space="0" w:color="auto"/>
                        <w:left w:val="none" w:sz="0" w:space="0" w:color="auto"/>
                        <w:bottom w:val="none" w:sz="0" w:space="0" w:color="auto"/>
                        <w:right w:val="none" w:sz="0" w:space="0" w:color="auto"/>
                      </w:divBdr>
                      <w:divsChild>
                        <w:div w:id="1858689744">
                          <w:marLeft w:val="0"/>
                          <w:marRight w:val="0"/>
                          <w:marTop w:val="0"/>
                          <w:marBottom w:val="0"/>
                          <w:divBdr>
                            <w:top w:val="none" w:sz="0" w:space="0" w:color="auto"/>
                            <w:left w:val="none" w:sz="0" w:space="0" w:color="auto"/>
                            <w:bottom w:val="none" w:sz="0" w:space="0" w:color="auto"/>
                            <w:right w:val="none" w:sz="0" w:space="0" w:color="auto"/>
                          </w:divBdr>
                        </w:div>
                        <w:div w:id="1735543880">
                          <w:marLeft w:val="0"/>
                          <w:marRight w:val="0"/>
                          <w:marTop w:val="0"/>
                          <w:marBottom w:val="0"/>
                          <w:divBdr>
                            <w:top w:val="none" w:sz="0" w:space="0" w:color="auto"/>
                            <w:left w:val="none" w:sz="0" w:space="0" w:color="auto"/>
                            <w:bottom w:val="none" w:sz="0" w:space="0" w:color="auto"/>
                            <w:right w:val="none" w:sz="0" w:space="0" w:color="auto"/>
                          </w:divBdr>
                          <w:divsChild>
                            <w:div w:id="130901695">
                              <w:marLeft w:val="0"/>
                              <w:marRight w:val="0"/>
                              <w:marTop w:val="0"/>
                              <w:marBottom w:val="0"/>
                              <w:divBdr>
                                <w:top w:val="none" w:sz="0" w:space="0" w:color="auto"/>
                                <w:left w:val="none" w:sz="0" w:space="0" w:color="auto"/>
                                <w:bottom w:val="none" w:sz="0" w:space="0" w:color="auto"/>
                                <w:right w:val="none" w:sz="0" w:space="0" w:color="auto"/>
                              </w:divBdr>
                            </w:div>
                            <w:div w:id="1584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8250">
              <w:marLeft w:val="0"/>
              <w:marRight w:val="0"/>
              <w:marTop w:val="0"/>
              <w:marBottom w:val="0"/>
              <w:divBdr>
                <w:top w:val="none" w:sz="0" w:space="0" w:color="auto"/>
                <w:left w:val="none" w:sz="0" w:space="0" w:color="auto"/>
                <w:bottom w:val="none" w:sz="0" w:space="0" w:color="auto"/>
                <w:right w:val="none" w:sz="0" w:space="0" w:color="auto"/>
              </w:divBdr>
              <w:divsChild>
                <w:div w:id="1649507547">
                  <w:marLeft w:val="0"/>
                  <w:marRight w:val="0"/>
                  <w:marTop w:val="0"/>
                  <w:marBottom w:val="180"/>
                  <w:divBdr>
                    <w:top w:val="none" w:sz="0" w:space="0" w:color="auto"/>
                    <w:left w:val="none" w:sz="0" w:space="0" w:color="auto"/>
                    <w:bottom w:val="none" w:sz="0" w:space="0" w:color="auto"/>
                    <w:right w:val="none" w:sz="0" w:space="0" w:color="auto"/>
                  </w:divBdr>
                </w:div>
                <w:div w:id="132260773">
                  <w:marLeft w:val="0"/>
                  <w:marRight w:val="0"/>
                  <w:marTop w:val="0"/>
                  <w:marBottom w:val="0"/>
                  <w:divBdr>
                    <w:top w:val="none" w:sz="0" w:space="0" w:color="auto"/>
                    <w:left w:val="none" w:sz="0" w:space="0" w:color="auto"/>
                    <w:bottom w:val="none" w:sz="0" w:space="0" w:color="auto"/>
                    <w:right w:val="none" w:sz="0" w:space="0" w:color="auto"/>
                  </w:divBdr>
                  <w:divsChild>
                    <w:div w:id="1598249617">
                      <w:marLeft w:val="0"/>
                      <w:marRight w:val="0"/>
                      <w:marTop w:val="0"/>
                      <w:marBottom w:val="0"/>
                      <w:divBdr>
                        <w:top w:val="none" w:sz="0" w:space="0" w:color="auto"/>
                        <w:left w:val="none" w:sz="0" w:space="0" w:color="auto"/>
                        <w:bottom w:val="none" w:sz="0" w:space="0" w:color="auto"/>
                        <w:right w:val="none" w:sz="0" w:space="0" w:color="auto"/>
                      </w:divBdr>
                      <w:divsChild>
                        <w:div w:id="655449854">
                          <w:marLeft w:val="0"/>
                          <w:marRight w:val="0"/>
                          <w:marTop w:val="0"/>
                          <w:marBottom w:val="0"/>
                          <w:divBdr>
                            <w:top w:val="none" w:sz="0" w:space="0" w:color="auto"/>
                            <w:left w:val="none" w:sz="0" w:space="0" w:color="auto"/>
                            <w:bottom w:val="none" w:sz="0" w:space="0" w:color="auto"/>
                            <w:right w:val="none" w:sz="0" w:space="0" w:color="auto"/>
                          </w:divBdr>
                          <w:divsChild>
                            <w:div w:id="305626019">
                              <w:marLeft w:val="0"/>
                              <w:marRight w:val="0"/>
                              <w:marTop w:val="0"/>
                              <w:marBottom w:val="0"/>
                              <w:divBdr>
                                <w:top w:val="none" w:sz="0" w:space="0" w:color="auto"/>
                                <w:left w:val="none" w:sz="0" w:space="0" w:color="auto"/>
                                <w:bottom w:val="none" w:sz="0" w:space="0" w:color="auto"/>
                                <w:right w:val="none" w:sz="0" w:space="0" w:color="auto"/>
                              </w:divBdr>
                            </w:div>
                            <w:div w:id="2028098924">
                              <w:marLeft w:val="0"/>
                              <w:marRight w:val="0"/>
                              <w:marTop w:val="0"/>
                              <w:marBottom w:val="0"/>
                              <w:divBdr>
                                <w:top w:val="none" w:sz="0" w:space="0" w:color="auto"/>
                                <w:left w:val="none" w:sz="0" w:space="0" w:color="auto"/>
                                <w:bottom w:val="none" w:sz="0" w:space="0" w:color="auto"/>
                                <w:right w:val="none" w:sz="0" w:space="0" w:color="auto"/>
                              </w:divBdr>
                              <w:divsChild>
                                <w:div w:id="1652951234">
                                  <w:marLeft w:val="0"/>
                                  <w:marRight w:val="0"/>
                                  <w:marTop w:val="0"/>
                                  <w:marBottom w:val="0"/>
                                  <w:divBdr>
                                    <w:top w:val="none" w:sz="0" w:space="0" w:color="auto"/>
                                    <w:left w:val="none" w:sz="0" w:space="0" w:color="auto"/>
                                    <w:bottom w:val="none" w:sz="0" w:space="0" w:color="auto"/>
                                    <w:right w:val="none" w:sz="0" w:space="0" w:color="auto"/>
                                  </w:divBdr>
                                  <w:divsChild>
                                    <w:div w:id="1679578833">
                                      <w:marLeft w:val="0"/>
                                      <w:marRight w:val="0"/>
                                      <w:marTop w:val="0"/>
                                      <w:marBottom w:val="0"/>
                                      <w:divBdr>
                                        <w:top w:val="none" w:sz="0" w:space="0" w:color="auto"/>
                                        <w:left w:val="none" w:sz="0" w:space="0" w:color="auto"/>
                                        <w:bottom w:val="none" w:sz="0" w:space="0" w:color="auto"/>
                                        <w:right w:val="none" w:sz="0" w:space="0" w:color="auto"/>
                                      </w:divBdr>
                                      <w:divsChild>
                                        <w:div w:id="1836729181">
                                          <w:marLeft w:val="0"/>
                                          <w:marRight w:val="0"/>
                                          <w:marTop w:val="0"/>
                                          <w:marBottom w:val="0"/>
                                          <w:divBdr>
                                            <w:top w:val="none" w:sz="0" w:space="0" w:color="auto"/>
                                            <w:left w:val="none" w:sz="0" w:space="0" w:color="auto"/>
                                            <w:bottom w:val="none" w:sz="0" w:space="0" w:color="auto"/>
                                            <w:right w:val="none" w:sz="0" w:space="0" w:color="auto"/>
                                          </w:divBdr>
                                          <w:divsChild>
                                            <w:div w:id="1039822732">
                                              <w:marLeft w:val="0"/>
                                              <w:marRight w:val="0"/>
                                              <w:marTop w:val="0"/>
                                              <w:marBottom w:val="0"/>
                                              <w:divBdr>
                                                <w:top w:val="none" w:sz="0" w:space="0" w:color="auto"/>
                                                <w:left w:val="none" w:sz="0" w:space="0" w:color="auto"/>
                                                <w:bottom w:val="none" w:sz="0" w:space="0" w:color="auto"/>
                                                <w:right w:val="none" w:sz="0" w:space="0" w:color="auto"/>
                                              </w:divBdr>
                                            </w:div>
                                            <w:div w:id="18704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89">
                                      <w:marLeft w:val="0"/>
                                      <w:marRight w:val="0"/>
                                      <w:marTop w:val="0"/>
                                      <w:marBottom w:val="0"/>
                                      <w:divBdr>
                                        <w:top w:val="none" w:sz="0" w:space="0" w:color="auto"/>
                                        <w:left w:val="none" w:sz="0" w:space="0" w:color="auto"/>
                                        <w:bottom w:val="none" w:sz="0" w:space="0" w:color="auto"/>
                                        <w:right w:val="none" w:sz="0" w:space="0" w:color="auto"/>
                                      </w:divBdr>
                                      <w:divsChild>
                                        <w:div w:id="2006978235">
                                          <w:marLeft w:val="0"/>
                                          <w:marRight w:val="0"/>
                                          <w:marTop w:val="0"/>
                                          <w:marBottom w:val="0"/>
                                          <w:divBdr>
                                            <w:top w:val="none" w:sz="0" w:space="0" w:color="auto"/>
                                            <w:left w:val="none" w:sz="0" w:space="0" w:color="auto"/>
                                            <w:bottom w:val="none" w:sz="0" w:space="0" w:color="auto"/>
                                            <w:right w:val="none" w:sz="0" w:space="0" w:color="auto"/>
                                          </w:divBdr>
                                          <w:divsChild>
                                            <w:div w:id="1525359938">
                                              <w:marLeft w:val="0"/>
                                              <w:marRight w:val="0"/>
                                              <w:marTop w:val="0"/>
                                              <w:marBottom w:val="0"/>
                                              <w:divBdr>
                                                <w:top w:val="none" w:sz="0" w:space="0" w:color="auto"/>
                                                <w:left w:val="none" w:sz="0" w:space="0" w:color="auto"/>
                                                <w:bottom w:val="none" w:sz="0" w:space="0" w:color="auto"/>
                                                <w:right w:val="none" w:sz="0" w:space="0" w:color="auto"/>
                                              </w:divBdr>
                                            </w:div>
                                            <w:div w:id="12553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219">
                                      <w:marLeft w:val="0"/>
                                      <w:marRight w:val="0"/>
                                      <w:marTop w:val="0"/>
                                      <w:marBottom w:val="0"/>
                                      <w:divBdr>
                                        <w:top w:val="none" w:sz="0" w:space="0" w:color="auto"/>
                                        <w:left w:val="none" w:sz="0" w:space="0" w:color="auto"/>
                                        <w:bottom w:val="none" w:sz="0" w:space="0" w:color="auto"/>
                                        <w:right w:val="none" w:sz="0" w:space="0" w:color="auto"/>
                                      </w:divBdr>
                                      <w:divsChild>
                                        <w:div w:id="1577323187">
                                          <w:marLeft w:val="0"/>
                                          <w:marRight w:val="0"/>
                                          <w:marTop w:val="0"/>
                                          <w:marBottom w:val="0"/>
                                          <w:divBdr>
                                            <w:top w:val="none" w:sz="0" w:space="0" w:color="auto"/>
                                            <w:left w:val="none" w:sz="0" w:space="0" w:color="auto"/>
                                            <w:bottom w:val="none" w:sz="0" w:space="0" w:color="auto"/>
                                            <w:right w:val="none" w:sz="0" w:space="0" w:color="auto"/>
                                          </w:divBdr>
                                          <w:divsChild>
                                            <w:div w:id="1506439827">
                                              <w:marLeft w:val="0"/>
                                              <w:marRight w:val="0"/>
                                              <w:marTop w:val="0"/>
                                              <w:marBottom w:val="0"/>
                                              <w:divBdr>
                                                <w:top w:val="none" w:sz="0" w:space="0" w:color="auto"/>
                                                <w:left w:val="none" w:sz="0" w:space="0" w:color="auto"/>
                                                <w:bottom w:val="none" w:sz="0" w:space="0" w:color="auto"/>
                                                <w:right w:val="none" w:sz="0" w:space="0" w:color="auto"/>
                                              </w:divBdr>
                                            </w:div>
                                            <w:div w:id="21261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5734">
                                      <w:marLeft w:val="0"/>
                                      <w:marRight w:val="0"/>
                                      <w:marTop w:val="0"/>
                                      <w:marBottom w:val="0"/>
                                      <w:divBdr>
                                        <w:top w:val="none" w:sz="0" w:space="0" w:color="auto"/>
                                        <w:left w:val="none" w:sz="0" w:space="0" w:color="auto"/>
                                        <w:bottom w:val="none" w:sz="0" w:space="0" w:color="auto"/>
                                        <w:right w:val="none" w:sz="0" w:space="0" w:color="auto"/>
                                      </w:divBdr>
                                      <w:divsChild>
                                        <w:div w:id="1254128691">
                                          <w:marLeft w:val="0"/>
                                          <w:marRight w:val="0"/>
                                          <w:marTop w:val="0"/>
                                          <w:marBottom w:val="0"/>
                                          <w:divBdr>
                                            <w:top w:val="none" w:sz="0" w:space="0" w:color="auto"/>
                                            <w:left w:val="none" w:sz="0" w:space="0" w:color="auto"/>
                                            <w:bottom w:val="none" w:sz="0" w:space="0" w:color="auto"/>
                                            <w:right w:val="none" w:sz="0" w:space="0" w:color="auto"/>
                                          </w:divBdr>
                                          <w:divsChild>
                                            <w:div w:id="1679457169">
                                              <w:marLeft w:val="0"/>
                                              <w:marRight w:val="0"/>
                                              <w:marTop w:val="0"/>
                                              <w:marBottom w:val="0"/>
                                              <w:divBdr>
                                                <w:top w:val="none" w:sz="0" w:space="0" w:color="auto"/>
                                                <w:left w:val="none" w:sz="0" w:space="0" w:color="auto"/>
                                                <w:bottom w:val="none" w:sz="0" w:space="0" w:color="auto"/>
                                                <w:right w:val="none" w:sz="0" w:space="0" w:color="auto"/>
                                              </w:divBdr>
                                            </w:div>
                                            <w:div w:id="4952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591">
                                      <w:marLeft w:val="0"/>
                                      <w:marRight w:val="0"/>
                                      <w:marTop w:val="0"/>
                                      <w:marBottom w:val="0"/>
                                      <w:divBdr>
                                        <w:top w:val="none" w:sz="0" w:space="0" w:color="auto"/>
                                        <w:left w:val="none" w:sz="0" w:space="0" w:color="auto"/>
                                        <w:bottom w:val="none" w:sz="0" w:space="0" w:color="auto"/>
                                        <w:right w:val="none" w:sz="0" w:space="0" w:color="auto"/>
                                      </w:divBdr>
                                      <w:divsChild>
                                        <w:div w:id="2031368107">
                                          <w:marLeft w:val="0"/>
                                          <w:marRight w:val="0"/>
                                          <w:marTop w:val="0"/>
                                          <w:marBottom w:val="0"/>
                                          <w:divBdr>
                                            <w:top w:val="none" w:sz="0" w:space="0" w:color="auto"/>
                                            <w:left w:val="none" w:sz="0" w:space="0" w:color="auto"/>
                                            <w:bottom w:val="none" w:sz="0" w:space="0" w:color="auto"/>
                                            <w:right w:val="none" w:sz="0" w:space="0" w:color="auto"/>
                                          </w:divBdr>
                                          <w:divsChild>
                                            <w:div w:id="1184367368">
                                              <w:marLeft w:val="0"/>
                                              <w:marRight w:val="0"/>
                                              <w:marTop w:val="0"/>
                                              <w:marBottom w:val="0"/>
                                              <w:divBdr>
                                                <w:top w:val="none" w:sz="0" w:space="0" w:color="auto"/>
                                                <w:left w:val="none" w:sz="0" w:space="0" w:color="auto"/>
                                                <w:bottom w:val="none" w:sz="0" w:space="0" w:color="auto"/>
                                                <w:right w:val="none" w:sz="0" w:space="0" w:color="auto"/>
                                              </w:divBdr>
                                            </w:div>
                                            <w:div w:id="19280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707">
                                      <w:marLeft w:val="0"/>
                                      <w:marRight w:val="0"/>
                                      <w:marTop w:val="0"/>
                                      <w:marBottom w:val="0"/>
                                      <w:divBdr>
                                        <w:top w:val="none" w:sz="0" w:space="0" w:color="auto"/>
                                        <w:left w:val="none" w:sz="0" w:space="0" w:color="auto"/>
                                        <w:bottom w:val="none" w:sz="0" w:space="0" w:color="auto"/>
                                        <w:right w:val="none" w:sz="0" w:space="0" w:color="auto"/>
                                      </w:divBdr>
                                      <w:divsChild>
                                        <w:div w:id="1453476346">
                                          <w:marLeft w:val="0"/>
                                          <w:marRight w:val="0"/>
                                          <w:marTop w:val="0"/>
                                          <w:marBottom w:val="0"/>
                                          <w:divBdr>
                                            <w:top w:val="none" w:sz="0" w:space="0" w:color="auto"/>
                                            <w:left w:val="none" w:sz="0" w:space="0" w:color="auto"/>
                                            <w:bottom w:val="none" w:sz="0" w:space="0" w:color="auto"/>
                                            <w:right w:val="none" w:sz="0" w:space="0" w:color="auto"/>
                                          </w:divBdr>
                                          <w:divsChild>
                                            <w:div w:id="267783080">
                                              <w:marLeft w:val="0"/>
                                              <w:marRight w:val="0"/>
                                              <w:marTop w:val="0"/>
                                              <w:marBottom w:val="0"/>
                                              <w:divBdr>
                                                <w:top w:val="none" w:sz="0" w:space="0" w:color="auto"/>
                                                <w:left w:val="none" w:sz="0" w:space="0" w:color="auto"/>
                                                <w:bottom w:val="none" w:sz="0" w:space="0" w:color="auto"/>
                                                <w:right w:val="none" w:sz="0" w:space="0" w:color="auto"/>
                                              </w:divBdr>
                                            </w:div>
                                            <w:div w:id="859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308">
                                      <w:marLeft w:val="0"/>
                                      <w:marRight w:val="0"/>
                                      <w:marTop w:val="0"/>
                                      <w:marBottom w:val="0"/>
                                      <w:divBdr>
                                        <w:top w:val="none" w:sz="0" w:space="0" w:color="auto"/>
                                        <w:left w:val="none" w:sz="0" w:space="0" w:color="auto"/>
                                        <w:bottom w:val="none" w:sz="0" w:space="0" w:color="auto"/>
                                        <w:right w:val="none" w:sz="0" w:space="0" w:color="auto"/>
                                      </w:divBdr>
                                      <w:divsChild>
                                        <w:div w:id="950474006">
                                          <w:marLeft w:val="0"/>
                                          <w:marRight w:val="0"/>
                                          <w:marTop w:val="0"/>
                                          <w:marBottom w:val="0"/>
                                          <w:divBdr>
                                            <w:top w:val="none" w:sz="0" w:space="0" w:color="auto"/>
                                            <w:left w:val="none" w:sz="0" w:space="0" w:color="auto"/>
                                            <w:bottom w:val="none" w:sz="0" w:space="0" w:color="auto"/>
                                            <w:right w:val="none" w:sz="0" w:space="0" w:color="auto"/>
                                          </w:divBdr>
                                          <w:divsChild>
                                            <w:div w:id="1582136471">
                                              <w:marLeft w:val="0"/>
                                              <w:marRight w:val="0"/>
                                              <w:marTop w:val="0"/>
                                              <w:marBottom w:val="0"/>
                                              <w:divBdr>
                                                <w:top w:val="none" w:sz="0" w:space="0" w:color="auto"/>
                                                <w:left w:val="none" w:sz="0" w:space="0" w:color="auto"/>
                                                <w:bottom w:val="none" w:sz="0" w:space="0" w:color="auto"/>
                                                <w:right w:val="none" w:sz="0" w:space="0" w:color="auto"/>
                                              </w:divBdr>
                                            </w:div>
                                            <w:div w:id="9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6583">
                                      <w:marLeft w:val="0"/>
                                      <w:marRight w:val="0"/>
                                      <w:marTop w:val="0"/>
                                      <w:marBottom w:val="0"/>
                                      <w:divBdr>
                                        <w:top w:val="none" w:sz="0" w:space="0" w:color="auto"/>
                                        <w:left w:val="none" w:sz="0" w:space="0" w:color="auto"/>
                                        <w:bottom w:val="none" w:sz="0" w:space="0" w:color="auto"/>
                                        <w:right w:val="none" w:sz="0" w:space="0" w:color="auto"/>
                                      </w:divBdr>
                                      <w:divsChild>
                                        <w:div w:id="1128814745">
                                          <w:marLeft w:val="0"/>
                                          <w:marRight w:val="0"/>
                                          <w:marTop w:val="0"/>
                                          <w:marBottom w:val="0"/>
                                          <w:divBdr>
                                            <w:top w:val="none" w:sz="0" w:space="0" w:color="auto"/>
                                            <w:left w:val="none" w:sz="0" w:space="0" w:color="auto"/>
                                            <w:bottom w:val="none" w:sz="0" w:space="0" w:color="auto"/>
                                            <w:right w:val="none" w:sz="0" w:space="0" w:color="auto"/>
                                          </w:divBdr>
                                          <w:divsChild>
                                            <w:div w:id="1693726889">
                                              <w:marLeft w:val="0"/>
                                              <w:marRight w:val="0"/>
                                              <w:marTop w:val="0"/>
                                              <w:marBottom w:val="0"/>
                                              <w:divBdr>
                                                <w:top w:val="none" w:sz="0" w:space="0" w:color="auto"/>
                                                <w:left w:val="none" w:sz="0" w:space="0" w:color="auto"/>
                                                <w:bottom w:val="none" w:sz="0" w:space="0" w:color="auto"/>
                                                <w:right w:val="none" w:sz="0" w:space="0" w:color="auto"/>
                                              </w:divBdr>
                                            </w:div>
                                            <w:div w:id="5506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9392">
                                      <w:marLeft w:val="0"/>
                                      <w:marRight w:val="0"/>
                                      <w:marTop w:val="0"/>
                                      <w:marBottom w:val="0"/>
                                      <w:divBdr>
                                        <w:top w:val="none" w:sz="0" w:space="0" w:color="auto"/>
                                        <w:left w:val="none" w:sz="0" w:space="0" w:color="auto"/>
                                        <w:bottom w:val="none" w:sz="0" w:space="0" w:color="auto"/>
                                        <w:right w:val="none" w:sz="0" w:space="0" w:color="auto"/>
                                      </w:divBdr>
                                      <w:divsChild>
                                        <w:div w:id="630325488">
                                          <w:marLeft w:val="0"/>
                                          <w:marRight w:val="0"/>
                                          <w:marTop w:val="0"/>
                                          <w:marBottom w:val="0"/>
                                          <w:divBdr>
                                            <w:top w:val="none" w:sz="0" w:space="0" w:color="auto"/>
                                            <w:left w:val="none" w:sz="0" w:space="0" w:color="auto"/>
                                            <w:bottom w:val="none" w:sz="0" w:space="0" w:color="auto"/>
                                            <w:right w:val="none" w:sz="0" w:space="0" w:color="auto"/>
                                          </w:divBdr>
                                          <w:divsChild>
                                            <w:div w:id="1076131598">
                                              <w:marLeft w:val="0"/>
                                              <w:marRight w:val="0"/>
                                              <w:marTop w:val="0"/>
                                              <w:marBottom w:val="0"/>
                                              <w:divBdr>
                                                <w:top w:val="none" w:sz="0" w:space="0" w:color="auto"/>
                                                <w:left w:val="none" w:sz="0" w:space="0" w:color="auto"/>
                                                <w:bottom w:val="none" w:sz="0" w:space="0" w:color="auto"/>
                                                <w:right w:val="none" w:sz="0" w:space="0" w:color="auto"/>
                                              </w:divBdr>
                                            </w:div>
                                            <w:div w:id="3916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59814">
          <w:marLeft w:val="0"/>
          <w:marRight w:val="0"/>
          <w:marTop w:val="0"/>
          <w:marBottom w:val="0"/>
          <w:divBdr>
            <w:top w:val="none" w:sz="0" w:space="0" w:color="auto"/>
            <w:left w:val="none" w:sz="0" w:space="0" w:color="auto"/>
            <w:bottom w:val="none" w:sz="0" w:space="0" w:color="auto"/>
            <w:right w:val="none" w:sz="0" w:space="0" w:color="auto"/>
          </w:divBdr>
          <w:divsChild>
            <w:div w:id="971210557">
              <w:marLeft w:val="0"/>
              <w:marRight w:val="0"/>
              <w:marTop w:val="0"/>
              <w:marBottom w:val="0"/>
              <w:divBdr>
                <w:top w:val="none" w:sz="0" w:space="0" w:color="auto"/>
                <w:left w:val="none" w:sz="0" w:space="0" w:color="auto"/>
                <w:bottom w:val="none" w:sz="0" w:space="0" w:color="auto"/>
                <w:right w:val="none" w:sz="0" w:space="0" w:color="auto"/>
              </w:divBdr>
              <w:divsChild>
                <w:div w:id="1323194903">
                  <w:marLeft w:val="0"/>
                  <w:marRight w:val="0"/>
                  <w:marTop w:val="0"/>
                  <w:marBottom w:val="0"/>
                  <w:divBdr>
                    <w:top w:val="none" w:sz="0" w:space="0" w:color="auto"/>
                    <w:left w:val="none" w:sz="0" w:space="0" w:color="auto"/>
                    <w:bottom w:val="none" w:sz="0" w:space="0" w:color="auto"/>
                    <w:right w:val="none" w:sz="0" w:space="0" w:color="auto"/>
                  </w:divBdr>
                </w:div>
              </w:divsChild>
            </w:div>
            <w:div w:id="1066874206">
              <w:marLeft w:val="0"/>
              <w:marRight w:val="0"/>
              <w:marTop w:val="0"/>
              <w:marBottom w:val="0"/>
              <w:divBdr>
                <w:top w:val="none" w:sz="0" w:space="0" w:color="auto"/>
                <w:left w:val="none" w:sz="0" w:space="0" w:color="auto"/>
                <w:bottom w:val="none" w:sz="0" w:space="0" w:color="auto"/>
                <w:right w:val="none" w:sz="0" w:space="0" w:color="auto"/>
              </w:divBdr>
              <w:divsChild>
                <w:div w:id="1822769959">
                  <w:marLeft w:val="0"/>
                  <w:marRight w:val="0"/>
                  <w:marTop w:val="0"/>
                  <w:marBottom w:val="0"/>
                  <w:divBdr>
                    <w:top w:val="none" w:sz="0" w:space="0" w:color="auto"/>
                    <w:left w:val="none" w:sz="0" w:space="0" w:color="auto"/>
                    <w:bottom w:val="none" w:sz="0" w:space="0" w:color="auto"/>
                    <w:right w:val="none" w:sz="0" w:space="0" w:color="auto"/>
                  </w:divBdr>
                </w:div>
              </w:divsChild>
            </w:div>
            <w:div w:id="346492860">
              <w:marLeft w:val="0"/>
              <w:marRight w:val="0"/>
              <w:marTop w:val="0"/>
              <w:marBottom w:val="0"/>
              <w:divBdr>
                <w:top w:val="none" w:sz="0" w:space="0" w:color="auto"/>
                <w:left w:val="none" w:sz="0" w:space="0" w:color="auto"/>
                <w:bottom w:val="none" w:sz="0" w:space="0" w:color="auto"/>
                <w:right w:val="none" w:sz="0" w:space="0" w:color="auto"/>
              </w:divBdr>
              <w:divsChild>
                <w:div w:id="1617056654">
                  <w:marLeft w:val="0"/>
                  <w:marRight w:val="0"/>
                  <w:marTop w:val="0"/>
                  <w:marBottom w:val="0"/>
                  <w:divBdr>
                    <w:top w:val="none" w:sz="0" w:space="0" w:color="auto"/>
                    <w:left w:val="none" w:sz="0" w:space="0" w:color="auto"/>
                    <w:bottom w:val="none" w:sz="0" w:space="0" w:color="auto"/>
                    <w:right w:val="none" w:sz="0" w:space="0" w:color="auto"/>
                  </w:divBdr>
                </w:div>
              </w:divsChild>
            </w:div>
            <w:div w:id="119111056">
              <w:marLeft w:val="0"/>
              <w:marRight w:val="0"/>
              <w:marTop w:val="0"/>
              <w:marBottom w:val="0"/>
              <w:divBdr>
                <w:top w:val="none" w:sz="0" w:space="0" w:color="auto"/>
                <w:left w:val="none" w:sz="0" w:space="0" w:color="auto"/>
                <w:bottom w:val="none" w:sz="0" w:space="0" w:color="auto"/>
                <w:right w:val="none" w:sz="0" w:space="0" w:color="auto"/>
              </w:divBdr>
              <w:divsChild>
                <w:div w:id="602954274">
                  <w:marLeft w:val="0"/>
                  <w:marRight w:val="0"/>
                  <w:marTop w:val="0"/>
                  <w:marBottom w:val="0"/>
                  <w:divBdr>
                    <w:top w:val="none" w:sz="0" w:space="0" w:color="auto"/>
                    <w:left w:val="none" w:sz="0" w:space="0" w:color="auto"/>
                    <w:bottom w:val="none" w:sz="0" w:space="0" w:color="auto"/>
                    <w:right w:val="none" w:sz="0" w:space="0" w:color="auto"/>
                  </w:divBdr>
                </w:div>
                <w:div w:id="2111663468">
                  <w:marLeft w:val="0"/>
                  <w:marRight w:val="0"/>
                  <w:marTop w:val="0"/>
                  <w:marBottom w:val="0"/>
                  <w:divBdr>
                    <w:top w:val="none" w:sz="0" w:space="0" w:color="auto"/>
                    <w:left w:val="none" w:sz="0" w:space="0" w:color="auto"/>
                    <w:bottom w:val="none" w:sz="0" w:space="0" w:color="auto"/>
                    <w:right w:val="none" w:sz="0" w:space="0" w:color="auto"/>
                  </w:divBdr>
                </w:div>
                <w:div w:id="2020890254">
                  <w:marLeft w:val="0"/>
                  <w:marRight w:val="0"/>
                  <w:marTop w:val="0"/>
                  <w:marBottom w:val="0"/>
                  <w:divBdr>
                    <w:top w:val="none" w:sz="0" w:space="0" w:color="auto"/>
                    <w:left w:val="none" w:sz="0" w:space="0" w:color="auto"/>
                    <w:bottom w:val="none" w:sz="0" w:space="0" w:color="auto"/>
                    <w:right w:val="none" w:sz="0" w:space="0" w:color="auto"/>
                  </w:divBdr>
                </w:div>
                <w:div w:id="871695799">
                  <w:marLeft w:val="0"/>
                  <w:marRight w:val="0"/>
                  <w:marTop w:val="0"/>
                  <w:marBottom w:val="0"/>
                  <w:divBdr>
                    <w:top w:val="none" w:sz="0" w:space="0" w:color="auto"/>
                    <w:left w:val="none" w:sz="0" w:space="0" w:color="auto"/>
                    <w:bottom w:val="none" w:sz="0" w:space="0" w:color="auto"/>
                    <w:right w:val="none" w:sz="0" w:space="0" w:color="auto"/>
                  </w:divBdr>
                </w:div>
                <w:div w:id="1376349525">
                  <w:marLeft w:val="0"/>
                  <w:marRight w:val="0"/>
                  <w:marTop w:val="0"/>
                  <w:marBottom w:val="0"/>
                  <w:divBdr>
                    <w:top w:val="none" w:sz="0" w:space="0" w:color="auto"/>
                    <w:left w:val="none" w:sz="0" w:space="0" w:color="auto"/>
                    <w:bottom w:val="none" w:sz="0" w:space="0" w:color="auto"/>
                    <w:right w:val="none" w:sz="0" w:space="0" w:color="auto"/>
                  </w:divBdr>
                </w:div>
              </w:divsChild>
            </w:div>
            <w:div w:id="978849335">
              <w:marLeft w:val="0"/>
              <w:marRight w:val="0"/>
              <w:marTop w:val="0"/>
              <w:marBottom w:val="0"/>
              <w:divBdr>
                <w:top w:val="none" w:sz="0" w:space="0" w:color="auto"/>
                <w:left w:val="none" w:sz="0" w:space="0" w:color="auto"/>
                <w:bottom w:val="none" w:sz="0" w:space="0" w:color="auto"/>
                <w:right w:val="none" w:sz="0" w:space="0" w:color="auto"/>
              </w:divBdr>
              <w:divsChild>
                <w:div w:id="4027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43">
          <w:marLeft w:val="0"/>
          <w:marRight w:val="0"/>
          <w:marTop w:val="0"/>
          <w:marBottom w:val="0"/>
          <w:divBdr>
            <w:top w:val="none" w:sz="0" w:space="0" w:color="auto"/>
            <w:left w:val="none" w:sz="0" w:space="0" w:color="auto"/>
            <w:bottom w:val="none" w:sz="0" w:space="0" w:color="auto"/>
            <w:right w:val="none" w:sz="0" w:space="0" w:color="auto"/>
          </w:divBdr>
        </w:div>
      </w:divsChild>
    </w:div>
    <w:div w:id="2115710634">
      <w:bodyDiv w:val="1"/>
      <w:marLeft w:val="0"/>
      <w:marRight w:val="0"/>
      <w:marTop w:val="0"/>
      <w:marBottom w:val="0"/>
      <w:divBdr>
        <w:top w:val="none" w:sz="0" w:space="0" w:color="auto"/>
        <w:left w:val="none" w:sz="0" w:space="0" w:color="auto"/>
        <w:bottom w:val="none" w:sz="0" w:space="0" w:color="auto"/>
        <w:right w:val="none" w:sz="0" w:space="0" w:color="auto"/>
      </w:divBdr>
      <w:divsChild>
        <w:div w:id="1186140699">
          <w:marLeft w:val="0"/>
          <w:marRight w:val="0"/>
          <w:marTop w:val="0"/>
          <w:marBottom w:val="0"/>
          <w:divBdr>
            <w:top w:val="none" w:sz="0" w:space="0" w:color="auto"/>
            <w:left w:val="none" w:sz="0" w:space="0" w:color="auto"/>
            <w:bottom w:val="none" w:sz="0" w:space="0" w:color="auto"/>
            <w:right w:val="none" w:sz="0" w:space="0" w:color="auto"/>
          </w:divBdr>
        </w:div>
        <w:div w:id="1403521164">
          <w:marLeft w:val="0"/>
          <w:marRight w:val="0"/>
          <w:marTop w:val="0"/>
          <w:marBottom w:val="0"/>
          <w:divBdr>
            <w:top w:val="none" w:sz="0" w:space="0" w:color="auto"/>
            <w:left w:val="none" w:sz="0" w:space="0" w:color="auto"/>
            <w:bottom w:val="none" w:sz="0" w:space="0" w:color="auto"/>
            <w:right w:val="none" w:sz="0" w:space="0" w:color="auto"/>
          </w:divBdr>
          <w:divsChild>
            <w:div w:id="8483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2017-06-07T09:45:00Z</dcterms:created>
  <dcterms:modified xsi:type="dcterms:W3CDTF">2017-06-07T09:47:00Z</dcterms:modified>
</cp:coreProperties>
</file>